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2010-2013年未混合的维生素B6及其衍生物市场分析及发展预测报告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2010-2013年未混合的维生素B6及其衍生物市场分析及发展预测报告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2010-2013年未混合的维生素B6及其衍生物市场分析及发展预测报告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2010-2013年未混合的维生素B6及其衍生物市场分析及发展预测报告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