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2010-2013年初级形状的石油树脂、苯并呋喃树脂市场调查及发展预测报告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2010-2013年初级形状的石油树脂、苯并呋喃树脂市场调查及发展预测报告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2010-2013年初级形状的石油树脂、苯并呋喃树脂市场调查及发展预测报告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2010-2013年初级形状的石油树脂、苯并呋喃树脂市场调查及发展预测报告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