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2011-2015年中国收割机市场前景及投资机会分析报告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2011-2015年中国收割机市场前景及投资机会分析报告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2011-2015年中国收割机市场前景及投资机会分析报告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2011-2015年中国收割机市场前景及投资机会分析报告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