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2011-2015年中国网络安全产品（UTM）市场经营状况深度评估及投资战略咨询报告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2011-2015年中国网络安全产品（UTM）市场经营状况深度评估及投资战略咨询报告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2011-2015年中国网络安全产品（UTM）市场经营状况深度评估及投资战略咨询报告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2011-2015年中国网络安全产品（UTM）市场经营状况深度评估及投资战略咨询报告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