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2012-2016年普通车床市场分析及发展趋势研究报告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2012-2016年普通车床市场分析及发展趋势研究报告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2012-2016年普通车床市场分析及发展趋势研究报告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2012-2016年普通车床市场分析及发展趋势研究报告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