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自助银行建设分析与风险提示报告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自助银行建设分析与风险提示报告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自助银行建设分析与风险提示报告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自助银行建设分析与风险提示报告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