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2013-2018年中国氧化锌行业市场深度分析与投资前景预测报告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2013-2018年中国氧化锌行业市场深度分析与投资前景预测报告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2013-2018年中国氧化锌行业市场深度分析与投资前景预测报告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https://www.icandata.com/view/239205.html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https://www.icandata.com/view/239205.html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2013-2018年中国氧化锌行业市场深度分析与投资前景预测报告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239205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