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2015-2020年中国化工设计行业市场评估及投资前景预测报告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2015-2020年中国化工设计行业市场评估及投资前景预测报告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2015-2020年中国化工设计行业市场评估及投资前景预测报告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2015-2020年中国化工设计行业市场评估及投资前景预测报告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