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2015-2020年中国购物商场市场运行态势及投资策略报告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2015-2020年中国购物商场市场运行态势及投资策略报告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2015-2020年中国购物商场市场运行态势及投资策略报告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2015-2020年中国购物商场市场运行态势及投资策略报告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