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2015-2020年中国移动多媒体市场运行态势及投资策略报告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2015-2020年中国移动多媒体市场运行态势及投资策略报告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2015-2020年中国移动多媒体市场运行态势及投资策略报告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2015-2020年中国移动多媒体市场运行态势及投资策略报告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