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电池及原电池组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电池及原电池组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电池及原电池组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电池及原电池组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