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2016-2022年中国其他纸制品制造市场监测及投资前景报告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2016-2022年中国其他纸制品制造市场监测及投资前景报告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2016-2022年中国其他纸制品制造市场监测及投资前景报告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2016-2022年中国其他纸制品制造市场监测及投资前景报告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