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2017-2022年中国炼油工业产业发展现状及市场监测报告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2017-2022年中国炼油工业产业发展现状及市场监测报告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2017-2022年中国炼油工业产业发展现状及市场监测报告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2017-2022年中国炼油工业产业发展现状及市场监测报告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