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2018-2024年中国药品包装行业行业市场运营状况分析及投资规划建议咨询报告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2018-2024年中国药品包装行业行业市场运营状况分析及投资规划建议咨询报告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2018-2024年中国药品包装行业行业市场运营状况分析及投资规划建议咨询报告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https://www.icandata.com/view/289069.html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https://www.icandata.com/view/289069.html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2018-2024年中国药品包装行业行业市场运营状况分析及投资规划建议咨询报告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289069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