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2018-2024年中国音像制品行业市场发展现状调研及投资趋势前景报告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2018-2024年中国音像制品行业市场发展现状调研及投资趋势前景报告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2018-2024年中国音像制品行业市场发展现状调研及投资趋势前景报告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2018-2024年中国音像制品行业市场发展现状调研及投资趋势前景报告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