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2018-2024年中国家庭服务机器人行业市场评估分析及发展前景调研战略研究报告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2018-2024年中国家庭服务机器人行业市场评估分析及发展前景调研战略研究报告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2018-2024年中国家庭服务机器人行业市场评估分析及发展前景调研战略研究报告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https://www.icandata.com/view/291523.html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https://www.icandata.com/view/291523.html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2018-2024年中国家庭服务机器人行业市场评估分析及发展前景调研战略研究报告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291523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