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2018-2024年中国农业生物技术行业市场评估分析及发展前景调研战略研究报告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2018-2024年中国农业生物技术行业市场评估分析及发展前景调研战略研究报告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2018-2024年中国农业生物技术行业市场评估分析及发展前景调研战略研究报告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https://www.icandata.com/view/291666.html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https://www.icandata.com/view/291666.html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2018-2024年中国农业生物技术行业市场评估分析及发展前景调研战略研究报告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291666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