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2018-2024年中国跨座式单轨列车行业市场发展现状调研及投资趋势前景报告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2018-2024年中国跨座式单轨列车行业市场发展现状调研及投资趋势前景报告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2018-2024年中国跨座式单轨列车行业市场发展现状调研及投资趋势前景报告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2018-2024年中国跨座式单轨列车行业市场发展现状调研及投资趋势前景报告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