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2019-2025年中国LED控制与驱动产品行业市场发展现状及投资前景咨询报告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2019-2025年中国LED控制与驱动产品行业市场发展现状及投资前景咨询报告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2019-2025年中国LED控制与驱动产品行业市场发展现状及投资前景咨询报告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2019-2025年中国LED控制与驱动产品行业市场发展现状及投资前景咨询报告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