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2023-2028年中国商场超市行业市场发展现状及投资前景咨询报告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2023-2028年中国商场超市行业市场发展现状及投资前景咨询报告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2023-2028年中国商场超市行业市场发展现状及投资前景咨询报告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2023-2028年中国商场超市行业市场发展现状及投资前景咨询报告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