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2024-2030年中国LED控制与驱动产品行业市场发展现状及投资前景咨询报告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2024-2030年中国LED控制与驱动产品行业市场发展现状及投资前景咨询报告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2024-2030年中国LED控制与驱动产品行业市场发展现状及投资前景咨询报告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2024-2030年中国LED控制与驱动产品行业市场发展现状及投资前景咨询报告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375305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