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中国打印机市场预测2006-2010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中国打印机市场预测2006-2010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中国打印机市场预测2006-2010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https://www.icandata.com/view/37659.html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https://www.icandata.com/view/37659.html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中国打印机市场预测2006-2010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37659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