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2008年中国汽车零部件产业调研分析报告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2008年中国汽车零部件产业调研分析报告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2008年中国汽车零部件产业调研分析报告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2008年中国汽车零部件产业调研分析报告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