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2006年服饰意识调查市场分析及发展趋势研究报告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2006年服饰意识调查市场分析及发展趋势研究报告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2006年服饰意识调查市场分析及发展趋势研究报告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2006年服饰意识调查市场分析及发展趋势研究报告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